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F518EB" w:rsidP="00F366F1">
      <w:pPr>
        <w:jc w:val="center"/>
      </w:pPr>
      <w:r>
        <w:rPr>
          <w:b/>
        </w:rPr>
        <w:t>11-3-10</w:t>
      </w:r>
    </w:p>
    <w:p w:rsidR="004E1520" w:rsidRDefault="004E1520" w:rsidP="00951540"/>
    <w:p w:rsidR="004E1520" w:rsidRDefault="004E1520" w:rsidP="004E1520"/>
    <w:p w:rsidR="000A4835" w:rsidRDefault="000A4835" w:rsidP="00AA3CC1">
      <w:pPr>
        <w:pStyle w:val="ListParagraph"/>
        <w:numPr>
          <w:ilvl w:val="0"/>
          <w:numId w:val="2"/>
        </w:numPr>
      </w:pPr>
      <w:r>
        <w:t>Call to order</w:t>
      </w:r>
    </w:p>
    <w:p w:rsidR="00AA3CC1" w:rsidRDefault="00951540" w:rsidP="00AA3CC1">
      <w:pPr>
        <w:pStyle w:val="ListParagraph"/>
        <w:numPr>
          <w:ilvl w:val="0"/>
          <w:numId w:val="2"/>
        </w:numPr>
      </w:pPr>
      <w:r>
        <w:t>Kayte spoke with Chris Reynolds about changing the application, and is meeting with him next week</w:t>
      </w:r>
    </w:p>
    <w:p w:rsidR="00AA3CC1" w:rsidRDefault="00951540" w:rsidP="00AA3CC1">
      <w:pPr>
        <w:pStyle w:val="ListParagraph"/>
        <w:numPr>
          <w:ilvl w:val="0"/>
          <w:numId w:val="2"/>
        </w:numPr>
      </w:pPr>
      <w:r>
        <w:t>AASHE 2010—Dr. Janet Hale</w:t>
      </w:r>
    </w:p>
    <w:p w:rsidR="00951540" w:rsidRDefault="00C51522" w:rsidP="00951540">
      <w:pPr>
        <w:pStyle w:val="ListParagraph"/>
        <w:numPr>
          <w:ilvl w:val="1"/>
          <w:numId w:val="2"/>
        </w:numPr>
      </w:pPr>
      <w:r>
        <w:t>Dr. Dubois and Dr. Hale were  chosen for curriculum leaders of the Curriculum Convocation</w:t>
      </w:r>
    </w:p>
    <w:p w:rsidR="00B810BE" w:rsidRDefault="00B810BE" w:rsidP="00B810BE">
      <w:pPr>
        <w:pStyle w:val="ListParagraph"/>
        <w:numPr>
          <w:ilvl w:val="1"/>
          <w:numId w:val="2"/>
        </w:numPr>
      </w:pPr>
      <w:r>
        <w:t>Net Impact Conference—Ann Arbor, MI: received the award for video</w:t>
      </w:r>
    </w:p>
    <w:p w:rsidR="00B810BE" w:rsidRDefault="005909E4" w:rsidP="00B810BE">
      <w:pPr>
        <w:pStyle w:val="ListParagraph"/>
        <w:numPr>
          <w:ilvl w:val="0"/>
          <w:numId w:val="2"/>
        </w:numPr>
      </w:pPr>
      <w:r>
        <w:t>Questions for Dr. Stapleton</w:t>
      </w:r>
    </w:p>
    <w:p w:rsidR="005909E4" w:rsidRDefault="004034B6" w:rsidP="005909E4">
      <w:pPr>
        <w:pStyle w:val="ListParagraph"/>
        <w:numPr>
          <w:ilvl w:val="1"/>
          <w:numId w:val="2"/>
        </w:numPr>
      </w:pPr>
      <w:r>
        <w:t>Come up with designs/where to put it</w:t>
      </w:r>
    </w:p>
    <w:p w:rsidR="004034B6" w:rsidRDefault="004034B6" w:rsidP="005909E4">
      <w:pPr>
        <w:pStyle w:val="ListParagraph"/>
        <w:numPr>
          <w:ilvl w:val="1"/>
          <w:numId w:val="2"/>
        </w:numPr>
      </w:pPr>
      <w:r>
        <w:t>Matching funds</w:t>
      </w:r>
    </w:p>
    <w:p w:rsidR="004034B6" w:rsidRDefault="004034B6" w:rsidP="004034B6">
      <w:pPr>
        <w:pStyle w:val="ListParagraph"/>
        <w:numPr>
          <w:ilvl w:val="2"/>
          <w:numId w:val="2"/>
        </w:numPr>
      </w:pPr>
      <w:r>
        <w:t>Can’t match funds this year</w:t>
      </w:r>
    </w:p>
    <w:p w:rsidR="004034B6" w:rsidRDefault="004034B6" w:rsidP="004034B6">
      <w:pPr>
        <w:pStyle w:val="ListParagraph"/>
        <w:numPr>
          <w:ilvl w:val="2"/>
          <w:numId w:val="2"/>
        </w:numPr>
      </w:pPr>
      <w:r>
        <w:t>Trying to find matching funds from external sources</w:t>
      </w:r>
    </w:p>
    <w:p w:rsidR="004034B6" w:rsidRDefault="004034B6" w:rsidP="004034B6">
      <w:pPr>
        <w:pStyle w:val="ListParagraph"/>
        <w:numPr>
          <w:ilvl w:val="1"/>
          <w:numId w:val="2"/>
        </w:numPr>
      </w:pPr>
      <w:r>
        <w:t>Who will manage it?</w:t>
      </w:r>
    </w:p>
    <w:p w:rsidR="004034B6" w:rsidRDefault="004034B6" w:rsidP="004034B6">
      <w:pPr>
        <w:pStyle w:val="ListParagraph"/>
        <w:numPr>
          <w:ilvl w:val="2"/>
          <w:numId w:val="2"/>
        </w:numPr>
      </w:pPr>
      <w:r>
        <w:t>Can go with maintenance-free batteries that you don’t have to check except every six months</w:t>
      </w:r>
    </w:p>
    <w:p w:rsidR="004034B6" w:rsidRDefault="004034B6" w:rsidP="004034B6">
      <w:pPr>
        <w:pStyle w:val="ListParagraph"/>
        <w:numPr>
          <w:ilvl w:val="2"/>
          <w:numId w:val="2"/>
        </w:numPr>
      </w:pPr>
      <w:r>
        <w:t>Probably 3 sets of batteries for the lifespan of the solar power system</w:t>
      </w:r>
    </w:p>
    <w:p w:rsidR="004034B6" w:rsidRDefault="004034B6" w:rsidP="004034B6">
      <w:pPr>
        <w:pStyle w:val="ListParagraph"/>
        <w:numPr>
          <w:ilvl w:val="1"/>
          <w:numId w:val="2"/>
        </w:numPr>
      </w:pPr>
      <w:r>
        <w:t>Develop package and materials to distribute  to student body by the engineering club</w:t>
      </w:r>
    </w:p>
    <w:p w:rsidR="004034B6" w:rsidRDefault="004034B6" w:rsidP="004034B6">
      <w:pPr>
        <w:pStyle w:val="ListParagraph"/>
        <w:numPr>
          <w:ilvl w:val="1"/>
          <w:numId w:val="2"/>
        </w:numPr>
      </w:pPr>
      <w:r>
        <w:t>Cabinet did not approve something being set up in front of Mitte, or upstairs patio, or the quad. They want it to be cost-effective</w:t>
      </w:r>
      <w:r w:rsidR="002068B9">
        <w:t xml:space="preserve"> and see analysis</w:t>
      </w:r>
    </w:p>
    <w:p w:rsidR="004034B6" w:rsidRDefault="004034B6" w:rsidP="004034B6">
      <w:pPr>
        <w:pStyle w:val="ListParagraph"/>
        <w:numPr>
          <w:ilvl w:val="1"/>
          <w:numId w:val="2"/>
        </w:numPr>
      </w:pPr>
      <w:r>
        <w:t>How much would it cost to run a computer lab?</w:t>
      </w:r>
    </w:p>
    <w:p w:rsidR="004034B6" w:rsidRDefault="004034B6" w:rsidP="004034B6">
      <w:pPr>
        <w:pStyle w:val="ListParagraph"/>
        <w:numPr>
          <w:ilvl w:val="2"/>
          <w:numId w:val="2"/>
        </w:numPr>
      </w:pPr>
      <w:r>
        <w:t>20 computers, 2 printers at 12 hrs/day = 200 solar panels</w:t>
      </w:r>
    </w:p>
    <w:p w:rsidR="002068B9" w:rsidRDefault="000A4835" w:rsidP="002068B9">
      <w:pPr>
        <w:pStyle w:val="ListParagraph"/>
        <w:numPr>
          <w:ilvl w:val="1"/>
          <w:numId w:val="2"/>
        </w:numPr>
      </w:pPr>
      <w:r>
        <w:t>Try to find other places for solar station</w:t>
      </w:r>
    </w:p>
    <w:p w:rsidR="000A4835" w:rsidRDefault="000A4835" w:rsidP="000A4835">
      <w:pPr>
        <w:pStyle w:val="ListParagraph"/>
        <w:numPr>
          <w:ilvl w:val="0"/>
          <w:numId w:val="2"/>
        </w:numPr>
      </w:pPr>
      <w:r>
        <w:t>Announcements</w:t>
      </w:r>
    </w:p>
    <w:p w:rsidR="000A4835" w:rsidRDefault="000A4835" w:rsidP="000A4835">
      <w:pPr>
        <w:pStyle w:val="ListParagraph"/>
        <w:numPr>
          <w:ilvl w:val="1"/>
          <w:numId w:val="2"/>
        </w:numPr>
      </w:pPr>
      <w:r>
        <w:t>Arbor Day celebration Nov. 9</w:t>
      </w:r>
      <w:r w:rsidRPr="000A4835">
        <w:rPr>
          <w:vertAlign w:val="superscript"/>
        </w:rPr>
        <w:t>th</w:t>
      </w:r>
      <w:r>
        <w:t>, 2-6 pm, Harris Dining Hall</w:t>
      </w:r>
    </w:p>
    <w:p w:rsidR="000A4835" w:rsidRDefault="000A4835" w:rsidP="000A4835">
      <w:pPr>
        <w:pStyle w:val="ListParagraph"/>
        <w:numPr>
          <w:ilvl w:val="1"/>
          <w:numId w:val="2"/>
        </w:numPr>
      </w:pPr>
      <w:r>
        <w:t>Dr. Cade invited us to see the worms after next meeting</w:t>
      </w:r>
    </w:p>
    <w:p w:rsidR="000A4835" w:rsidRPr="00F366F1" w:rsidRDefault="000A4835" w:rsidP="000A4835">
      <w:pPr>
        <w:pStyle w:val="ListParagraph"/>
        <w:numPr>
          <w:ilvl w:val="0"/>
          <w:numId w:val="2"/>
        </w:numPr>
      </w:pPr>
      <w:r>
        <w:t>Adjourn</w:t>
      </w:r>
    </w:p>
    <w:sectPr w:rsidR="000A4835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D2F"/>
    <w:rsid w:val="00031B9D"/>
    <w:rsid w:val="000A4835"/>
    <w:rsid w:val="002068B9"/>
    <w:rsid w:val="004034B6"/>
    <w:rsid w:val="004E1520"/>
    <w:rsid w:val="005909E4"/>
    <w:rsid w:val="007E27C1"/>
    <w:rsid w:val="00951540"/>
    <w:rsid w:val="00A30F6F"/>
    <w:rsid w:val="00A97D2F"/>
    <w:rsid w:val="00AA3CC1"/>
    <w:rsid w:val="00B810BE"/>
    <w:rsid w:val="00C51522"/>
    <w:rsid w:val="00EC7EDC"/>
    <w:rsid w:val="00F0220F"/>
    <w:rsid w:val="00F213AD"/>
    <w:rsid w:val="00F30530"/>
    <w:rsid w:val="00F366F1"/>
    <w:rsid w:val="00F518E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8</cp:revision>
  <dcterms:created xsi:type="dcterms:W3CDTF">2010-11-18T02:50:00Z</dcterms:created>
  <dcterms:modified xsi:type="dcterms:W3CDTF">2010-11-18T03:13:00Z</dcterms:modified>
</cp:coreProperties>
</file>